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E5B4" w14:textId="77777777" w:rsidR="00FD5A86" w:rsidRDefault="00FD5A86" w:rsidP="004F6F02">
      <w:pPr>
        <w:pStyle w:val="1"/>
        <w:shd w:val="clear" w:color="auto" w:fill="auto"/>
        <w:tabs>
          <w:tab w:val="left" w:pos="4962"/>
        </w:tabs>
        <w:spacing w:line="259" w:lineRule="auto"/>
        <w:ind w:firstLine="0"/>
        <w:jc w:val="center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 wp14:anchorId="2C561CC9" wp14:editId="7E9B1485">
            <wp:extent cx="7524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BDF5E" w14:textId="77777777" w:rsidR="00FD5A86" w:rsidRDefault="00FD5A86" w:rsidP="004F6F02">
      <w:pPr>
        <w:pStyle w:val="1"/>
        <w:shd w:val="clear" w:color="auto" w:fill="auto"/>
        <w:tabs>
          <w:tab w:val="left" w:pos="4962"/>
        </w:tabs>
        <w:spacing w:line="259" w:lineRule="auto"/>
        <w:ind w:firstLine="0"/>
        <w:jc w:val="center"/>
        <w:rPr>
          <w:b/>
          <w:bCs/>
        </w:rPr>
      </w:pPr>
    </w:p>
    <w:p w14:paraId="1524DCBD" w14:textId="77777777" w:rsidR="001C2F64" w:rsidRDefault="003924ED" w:rsidP="004F6F02">
      <w:pPr>
        <w:pStyle w:val="1"/>
        <w:shd w:val="clear" w:color="auto" w:fill="auto"/>
        <w:tabs>
          <w:tab w:val="left" w:pos="4962"/>
        </w:tabs>
        <w:spacing w:line="259" w:lineRule="auto"/>
        <w:ind w:firstLine="0"/>
        <w:jc w:val="center"/>
      </w:pPr>
      <w:r>
        <w:rPr>
          <w:b/>
          <w:bCs/>
        </w:rPr>
        <w:t>АДМИНИСТРАЦИЯ</w:t>
      </w:r>
    </w:p>
    <w:p w14:paraId="4234EBFE" w14:textId="77777777" w:rsidR="001C2F64" w:rsidRDefault="003924ED">
      <w:pPr>
        <w:pStyle w:val="1"/>
        <w:shd w:val="clear" w:color="auto" w:fill="auto"/>
        <w:spacing w:after="640" w:line="259" w:lineRule="auto"/>
        <w:ind w:firstLine="0"/>
        <w:jc w:val="center"/>
      </w:pPr>
      <w:r>
        <w:rPr>
          <w:b/>
          <w:bCs/>
        </w:rPr>
        <w:t>МУНИЦИПАЛЬНОГО ОБРАЗОВАНИЯ</w:t>
      </w:r>
      <w:r>
        <w:rPr>
          <w:b/>
          <w:bCs/>
        </w:rPr>
        <w:br/>
        <w:t>«УГРАНСКИЙ МУНИЦИПАЛЬНЫЙ ОКРУГ» СМОЛЕНСКОЙ ОБЛАСТИ</w:t>
      </w:r>
    </w:p>
    <w:p w14:paraId="034E44FF" w14:textId="77777777" w:rsidR="001C2F64" w:rsidRDefault="003924ED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ПОСТАНОВЛЕНИЕ</w:t>
      </w:r>
      <w:bookmarkEnd w:id="0"/>
      <w:bookmarkEnd w:id="1"/>
    </w:p>
    <w:p w14:paraId="6CB99651" w14:textId="4FF842C1" w:rsidR="001C2F64" w:rsidRDefault="003924ED" w:rsidP="006F6C1E">
      <w:pPr>
        <w:pStyle w:val="1"/>
        <w:shd w:val="clear" w:color="auto" w:fill="auto"/>
        <w:tabs>
          <w:tab w:val="left" w:leader="underscore" w:pos="3019"/>
        </w:tabs>
        <w:ind w:firstLine="0"/>
      </w:pPr>
      <w:r>
        <w:t xml:space="preserve">от </w:t>
      </w:r>
      <w:r w:rsidR="00352BD8">
        <w:t xml:space="preserve">19.01.2026 </w:t>
      </w:r>
      <w:r>
        <w:t xml:space="preserve">№ </w:t>
      </w:r>
      <w:r w:rsidR="00352BD8">
        <w:t>25</w:t>
      </w:r>
    </w:p>
    <w:p w14:paraId="26C89DA9" w14:textId="77777777" w:rsidR="006F6C1E" w:rsidRDefault="006F6C1E" w:rsidP="006F6C1E">
      <w:pPr>
        <w:pStyle w:val="1"/>
        <w:shd w:val="clear" w:color="auto" w:fill="auto"/>
        <w:tabs>
          <w:tab w:val="left" w:leader="underscore" w:pos="3019"/>
        </w:tabs>
        <w:ind w:firstLine="0"/>
      </w:pPr>
    </w:p>
    <w:p w14:paraId="79552D17" w14:textId="77777777" w:rsidR="003924ED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 xml:space="preserve">О внесении изменений  в муниципальную  </w:t>
      </w:r>
    </w:p>
    <w:p w14:paraId="53AFBD3F" w14:textId="77777777" w:rsidR="003924ED" w:rsidRPr="0043371A" w:rsidRDefault="003924ED" w:rsidP="006F6C1E">
      <w:pPr>
        <w:pStyle w:val="1"/>
        <w:shd w:val="clear" w:color="auto" w:fill="auto"/>
        <w:tabs>
          <w:tab w:val="left" w:pos="2509"/>
          <w:tab w:val="left" w:pos="5529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 xml:space="preserve">программу «Формирование    комфортной </w:t>
      </w:r>
    </w:p>
    <w:p w14:paraId="17FBF753" w14:textId="77777777" w:rsidR="004F6F02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городской</w:t>
      </w:r>
      <w:r w:rsidR="004F6F02" w:rsidRPr="0043371A">
        <w:rPr>
          <w:sz w:val="28"/>
          <w:szCs w:val="28"/>
        </w:rPr>
        <w:t xml:space="preserve">      </w:t>
      </w:r>
      <w:r w:rsidRPr="0043371A">
        <w:rPr>
          <w:sz w:val="28"/>
          <w:szCs w:val="28"/>
        </w:rPr>
        <w:t xml:space="preserve"> среды </w:t>
      </w:r>
      <w:r w:rsidR="004F6F02" w:rsidRPr="0043371A">
        <w:rPr>
          <w:sz w:val="28"/>
          <w:szCs w:val="28"/>
        </w:rPr>
        <w:t xml:space="preserve">        </w:t>
      </w:r>
      <w:r w:rsidRPr="0043371A">
        <w:rPr>
          <w:sz w:val="28"/>
          <w:szCs w:val="28"/>
        </w:rPr>
        <w:t xml:space="preserve">муниципального </w:t>
      </w:r>
    </w:p>
    <w:p w14:paraId="384BF209" w14:textId="77777777" w:rsidR="004F6F02" w:rsidRPr="0043371A" w:rsidRDefault="003924ED" w:rsidP="006F6C1E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образования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 xml:space="preserve">«Угранский 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муниципальный</w:t>
      </w:r>
    </w:p>
    <w:p w14:paraId="549116AA" w14:textId="77777777" w:rsidR="001C2F64" w:rsidRPr="0043371A" w:rsidRDefault="003924ED" w:rsidP="00D0761B">
      <w:pPr>
        <w:pStyle w:val="1"/>
        <w:shd w:val="clear" w:color="auto" w:fill="auto"/>
        <w:tabs>
          <w:tab w:val="left" w:pos="2509"/>
          <w:tab w:val="left" w:pos="5387"/>
        </w:tabs>
        <w:ind w:firstLine="0"/>
        <w:rPr>
          <w:sz w:val="28"/>
          <w:szCs w:val="28"/>
        </w:rPr>
      </w:pPr>
      <w:r w:rsidRPr="0043371A">
        <w:rPr>
          <w:sz w:val="28"/>
          <w:szCs w:val="28"/>
        </w:rPr>
        <w:t>округ»</w:t>
      </w:r>
      <w:r w:rsidR="006F6C1E">
        <w:rPr>
          <w:sz w:val="28"/>
          <w:szCs w:val="28"/>
        </w:rPr>
        <w:t xml:space="preserve">    </w:t>
      </w:r>
      <w:r w:rsidR="004F6F02" w:rsidRPr="0043371A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Смоленской</w:t>
      </w:r>
      <w:r w:rsidR="006F6C1E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 xml:space="preserve"> </w:t>
      </w:r>
      <w:r w:rsidR="006F6C1E">
        <w:rPr>
          <w:sz w:val="28"/>
          <w:szCs w:val="28"/>
        </w:rPr>
        <w:t xml:space="preserve"> </w:t>
      </w:r>
      <w:r w:rsidRPr="0043371A">
        <w:rPr>
          <w:sz w:val="28"/>
          <w:szCs w:val="28"/>
        </w:rPr>
        <w:t>области</w:t>
      </w:r>
      <w:r w:rsidR="006F6C1E">
        <w:rPr>
          <w:sz w:val="28"/>
          <w:szCs w:val="28"/>
        </w:rPr>
        <w:t xml:space="preserve">     </w:t>
      </w:r>
    </w:p>
    <w:p w14:paraId="5D1F57F7" w14:textId="77777777" w:rsidR="004F6F02" w:rsidRDefault="004F6F02" w:rsidP="004F6F02">
      <w:pPr>
        <w:pStyle w:val="1"/>
        <w:shd w:val="clear" w:color="auto" w:fill="auto"/>
        <w:tabs>
          <w:tab w:val="left" w:pos="2509"/>
          <w:tab w:val="left" w:pos="5387"/>
        </w:tabs>
        <w:ind w:firstLine="0"/>
        <w:jc w:val="both"/>
        <w:rPr>
          <w:sz w:val="28"/>
          <w:szCs w:val="28"/>
        </w:rPr>
      </w:pPr>
    </w:p>
    <w:p w14:paraId="167E8144" w14:textId="77777777" w:rsidR="00195D8D" w:rsidRPr="0043371A" w:rsidRDefault="00195D8D" w:rsidP="004F6F02">
      <w:pPr>
        <w:pStyle w:val="1"/>
        <w:shd w:val="clear" w:color="auto" w:fill="auto"/>
        <w:tabs>
          <w:tab w:val="left" w:pos="2509"/>
          <w:tab w:val="left" w:pos="5387"/>
        </w:tabs>
        <w:ind w:firstLine="0"/>
        <w:jc w:val="both"/>
        <w:rPr>
          <w:sz w:val="28"/>
          <w:szCs w:val="28"/>
        </w:rPr>
      </w:pPr>
    </w:p>
    <w:p w14:paraId="0E31BBB6" w14:textId="77777777" w:rsid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 xml:space="preserve">Администрация муниципального образования «Угранский муниципальный округ» Смоленской области </w:t>
      </w:r>
      <w:r w:rsidRPr="00ED1071">
        <w:rPr>
          <w:rFonts w:ascii="Times New Roman" w:eastAsia="SimSun" w:hAnsi="Times New Roman" w:cs="Calibri"/>
          <w:b/>
          <w:color w:val="auto"/>
          <w:kern w:val="1"/>
          <w:sz w:val="28"/>
          <w:szCs w:val="28"/>
          <w:lang w:eastAsia="ar-SA" w:bidi="ar-SA"/>
        </w:rPr>
        <w:t>постановляет:</w:t>
      </w:r>
      <w:r w:rsidRPr="00ED1071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</w:t>
      </w:r>
    </w:p>
    <w:p w14:paraId="24FAFCD3" w14:textId="77777777" w:rsidR="00ED1071" w:rsidRP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</w:p>
    <w:p w14:paraId="4BC1FDF9" w14:textId="20A2FFE2" w:rsidR="00006690" w:rsidRDefault="00195D8D" w:rsidP="00006690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>1</w:t>
      </w:r>
      <w:r w:rsidR="00ED1071" w:rsidRPr="00ED1071"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 xml:space="preserve">. Внести в </w:t>
      </w:r>
      <w:r w:rsidR="00ED1071"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>муниципальную программу</w:t>
      </w:r>
      <w:r w:rsidR="00ED1071" w:rsidRPr="00ED1071">
        <w:rPr>
          <w:rFonts w:ascii="Times New Roman" w:eastAsia="SimSun" w:hAnsi="Times New Roman" w:cs="Calibri"/>
          <w:kern w:val="1"/>
          <w:sz w:val="28"/>
          <w:szCs w:val="28"/>
          <w:lang w:eastAsia="ar-SA" w:bidi="ar-SA"/>
        </w:rPr>
        <w:t xml:space="preserve"> </w:t>
      </w:r>
      <w:r w:rsidR="00ED1071" w:rsidRPr="00ED1071">
        <w:rPr>
          <w:rFonts w:ascii="Times New Roman" w:eastAsia="SimSun" w:hAnsi="Times New Roman" w:cs="Calibri"/>
          <w:color w:val="auto"/>
          <w:kern w:val="1"/>
          <w:sz w:val="28"/>
          <w:szCs w:val="28"/>
          <w:lang w:eastAsia="ar-SA" w:bidi="ar-SA"/>
        </w:rPr>
        <w:t>«Формирование комфортной городской среды муниципального образования «Угранский муниципальный округ» Смоленской области»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утвержденную постановлением Администрации муниципального образования «Угранский муниципальный округ» Смоленской области  от 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20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.0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1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 w:rsid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45</w:t>
      </w:r>
      <w:r w:rsidR="00ED1071" w:rsidRPr="00ED1071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(в редакции 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постановлени</w:t>
      </w:r>
      <w:r w:rsidR="00B92EEB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й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Администрации муниципального образования «Угранский муниципальный округ» Смоленской области  от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18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.0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8</w:t>
      </w:r>
      <w:r w:rsidRPr="00195D8D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636</w:t>
      </w:r>
      <w:r w:rsidR="00B92EEB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, </w:t>
      </w:r>
      <w:r w:rsidR="00196A36" w:rsidRP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 от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20.11</w:t>
      </w:r>
      <w:r w:rsidR="00196A36" w:rsidRP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.2025г. №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>864</w:t>
      </w:r>
      <w:r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) </w:t>
      </w:r>
      <w:r w:rsidR="00196A36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ar-SA" w:bidi="ar-SA"/>
        </w:rPr>
        <w:t xml:space="preserve">следующие </w:t>
      </w:r>
      <w:r w:rsidR="00CC5481" w:rsidRPr="00ED1071">
        <w:rPr>
          <w:rFonts w:ascii="Times New Roman" w:hAnsi="Times New Roman" w:cs="Times New Roman"/>
          <w:sz w:val="28"/>
          <w:szCs w:val="28"/>
        </w:rPr>
        <w:t>и</w:t>
      </w:r>
      <w:r w:rsidR="00B94B97" w:rsidRPr="00ED1071">
        <w:rPr>
          <w:rFonts w:ascii="Times New Roman" w:hAnsi="Times New Roman" w:cs="Times New Roman"/>
          <w:sz w:val="28"/>
          <w:szCs w:val="28"/>
        </w:rPr>
        <w:t>зменения</w:t>
      </w:r>
      <w:r w:rsidR="00874A1B" w:rsidRPr="00ED1071">
        <w:rPr>
          <w:rFonts w:ascii="Times New Roman" w:hAnsi="Times New Roman" w:cs="Times New Roman"/>
          <w:sz w:val="28"/>
          <w:szCs w:val="28"/>
        </w:rPr>
        <w:t>:</w:t>
      </w:r>
    </w:p>
    <w:p w14:paraId="6C3912B2" w14:textId="01DBFB4B" w:rsidR="00006690" w:rsidRDefault="00006690" w:rsidP="00006690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>1.1.</w:t>
      </w:r>
      <w:r w:rsidR="00B92EEB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В </w:t>
      </w:r>
      <w:r w:rsidR="00B92EEB" w:rsidRPr="00B92EEB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разделе </w:t>
      </w:r>
      <w:r w:rsidRPr="00B92EE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B92EEB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14:paraId="648F1D50" w14:textId="77777777" w:rsidR="00006690" w:rsidRDefault="00006690" w:rsidP="00006690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669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Паспорт муниципальной программы изложить в новой редакции</w:t>
      </w:r>
    </w:p>
    <w:p w14:paraId="61648092" w14:textId="77777777" w:rsidR="00006690" w:rsidRPr="00006690" w:rsidRDefault="00006690" w:rsidP="00006690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A53A34" w14:textId="5F8D9960" w:rsidR="00006690" w:rsidRPr="00EF35FB" w:rsidRDefault="00B92EEB" w:rsidP="0000669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Паспорт </w:t>
      </w:r>
      <w:r w:rsidR="00006690"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 «Формирование комфортной городской среды муниципального образования «Угранский муниципальный округ»</w:t>
      </w:r>
      <w:r w:rsidR="00006690"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Смоленской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2"/>
        <w:gridCol w:w="6116"/>
      </w:tblGrid>
      <w:tr w:rsidR="00006690" w:rsidRPr="00EF35FB" w14:paraId="682B582B" w14:textId="77777777" w:rsidTr="00CF737A">
        <w:trPr>
          <w:trHeight w:hRule="exact" w:val="1242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6BC93" w14:textId="77777777" w:rsidR="00006690" w:rsidRPr="00EF35FB" w:rsidRDefault="00006690" w:rsidP="004575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D2B85" w14:textId="77777777" w:rsidR="00006690" w:rsidRPr="00EF35FB" w:rsidRDefault="00006690" w:rsidP="00CF737A">
            <w:pPr>
              <w:tabs>
                <w:tab w:val="left" w:pos="2048"/>
                <w:tab w:val="left" w:pos="402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Угранский сектор по благоустройству и содержанию</w:t>
            </w:r>
            <w:r w:rsidR="00CF73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территории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муниципального</w:t>
            </w:r>
            <w:r w:rsidR="00CF73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образования «Угранский муниципальный округ» Смоленской области</w:t>
            </w:r>
          </w:p>
        </w:tc>
      </w:tr>
      <w:tr w:rsidR="00006690" w:rsidRPr="00EF35FB" w14:paraId="2D9C5C8E" w14:textId="77777777" w:rsidTr="00457520">
        <w:trPr>
          <w:trHeight w:hRule="exact" w:val="806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25511" w14:textId="77777777" w:rsidR="00006690" w:rsidRPr="00EF35FB" w:rsidRDefault="00006690" w:rsidP="00457520">
            <w:pPr>
              <w:tabs>
                <w:tab w:val="left" w:pos="201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Период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реализации</w:t>
            </w:r>
          </w:p>
          <w:p w14:paraId="42E65926" w14:textId="77777777" w:rsidR="00006690" w:rsidRPr="00EF35FB" w:rsidRDefault="00006690" w:rsidP="00457520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6D6D5" w14:textId="77777777" w:rsidR="00006690" w:rsidRPr="00EF35FB" w:rsidRDefault="00006690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этап I: 2025г. - 2027г.</w:t>
            </w:r>
          </w:p>
        </w:tc>
      </w:tr>
      <w:tr w:rsidR="00006690" w:rsidRPr="00EF35FB" w14:paraId="3CB4DD04" w14:textId="77777777" w:rsidTr="00457520">
        <w:trPr>
          <w:trHeight w:hRule="exact" w:val="820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78FBF" w14:textId="77777777" w:rsidR="00006690" w:rsidRPr="00EF35FB" w:rsidRDefault="00006690" w:rsidP="00457520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Цели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муниципальной</w:t>
            </w:r>
          </w:p>
          <w:p w14:paraId="6B727C42" w14:textId="77777777" w:rsidR="00006690" w:rsidRPr="00EF35FB" w:rsidRDefault="00006690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5E312" w14:textId="77777777" w:rsidR="00006690" w:rsidRPr="00EF35FB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Повышение качества и комфорта городской среды на территории муниципального образования «Угранский муниципальный округ» Смоленской области</w:t>
            </w:r>
          </w:p>
        </w:tc>
      </w:tr>
      <w:tr w:rsidR="00006690" w:rsidRPr="00EF35FB" w14:paraId="46CFF53B" w14:textId="77777777" w:rsidTr="00427AB6">
        <w:trPr>
          <w:trHeight w:hRule="exact" w:val="2305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FB421" w14:textId="77777777" w:rsidR="00006690" w:rsidRPr="00EF35FB" w:rsidRDefault="00006690" w:rsidP="00457520">
            <w:pPr>
              <w:tabs>
                <w:tab w:val="right" w:pos="337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Объемы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финансового</w:t>
            </w:r>
          </w:p>
          <w:p w14:paraId="00FE0905" w14:textId="77777777" w:rsidR="00006690" w:rsidRPr="00EF35FB" w:rsidRDefault="00006690" w:rsidP="00457520">
            <w:pPr>
              <w:tabs>
                <w:tab w:val="left" w:pos="1825"/>
                <w:tab w:val="right" w:pos="337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обеспечения за весь период реализации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(по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годам</w:t>
            </w:r>
          </w:p>
          <w:p w14:paraId="2CACACAE" w14:textId="77777777" w:rsidR="00006690" w:rsidRPr="00EF35FB" w:rsidRDefault="00006690" w:rsidP="004575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96676" w14:textId="77777777" w:rsidR="00006690" w:rsidRPr="00EF35FB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Необходимый объем финансирования Программы 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– </w:t>
            </w:r>
            <w:r w:rsidRPr="00196A3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5836,947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тыс. рублей, из них:</w:t>
            </w:r>
          </w:p>
          <w:p w14:paraId="218CA6DB" w14:textId="77777777" w:rsidR="00006690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этап I: 2025г.- 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3604,129 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тыс. рублей;</w:t>
            </w:r>
          </w:p>
          <w:p w14:paraId="2BE9E3AC" w14:textId="77777777" w:rsidR="00006690" w:rsidRPr="00EF35FB" w:rsidRDefault="00006690" w:rsidP="00457520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2026г.- </w:t>
            </w:r>
            <w:r w:rsidRPr="00196A36">
              <w:rPr>
                <w:rFonts w:ascii="Times New Roman" w:eastAsia="Times New Roman" w:hAnsi="Times New Roman" w:cs="Times New Roman"/>
                <w:b/>
                <w:color w:val="auto"/>
              </w:rPr>
              <w:t>2232,818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тыс. рублей.</w:t>
            </w:r>
          </w:p>
        </w:tc>
      </w:tr>
      <w:tr w:rsidR="00006690" w:rsidRPr="00EF35FB" w14:paraId="4EE800EE" w14:textId="77777777" w:rsidTr="00457520">
        <w:trPr>
          <w:trHeight w:hRule="exact" w:val="6344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FB7AB" w14:textId="77777777" w:rsidR="00006690" w:rsidRPr="00EF35FB" w:rsidRDefault="00006690" w:rsidP="00457520">
            <w:pPr>
              <w:tabs>
                <w:tab w:val="left" w:pos="1357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Влияние на достижение целей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государственных</w:t>
            </w:r>
          </w:p>
          <w:p w14:paraId="1735EFCB" w14:textId="77777777" w:rsidR="00006690" w:rsidRPr="00EF35FB" w:rsidRDefault="00006690" w:rsidP="00457520">
            <w:pPr>
              <w:tabs>
                <w:tab w:val="left" w:pos="1998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программ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Российской</w:t>
            </w:r>
          </w:p>
          <w:p w14:paraId="0B3CFBF7" w14:textId="77777777" w:rsidR="00006690" w:rsidRPr="00EF35FB" w:rsidRDefault="00006690" w:rsidP="00457520">
            <w:pPr>
              <w:spacing w:line="257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Федерации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AF591" w14:textId="77777777" w:rsidR="00006690" w:rsidRPr="00EF35FB" w:rsidRDefault="00006690" w:rsidP="00457520">
            <w:pPr>
              <w:tabs>
                <w:tab w:val="left" w:pos="543"/>
                <w:tab w:val="left" w:pos="2379"/>
                <w:tab w:val="left" w:pos="4899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а)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количество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благоустроенных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дворовых</w:t>
            </w:r>
          </w:p>
          <w:p w14:paraId="7CCB9669" w14:textId="77777777" w:rsidR="00006690" w:rsidRPr="00EF35FB" w:rsidRDefault="00006690" w:rsidP="004575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территорий многоквартирных домов - 30 ед.;</w:t>
            </w:r>
          </w:p>
          <w:p w14:paraId="29563913" w14:textId="77777777" w:rsidR="00006690" w:rsidRPr="00EF35FB" w:rsidRDefault="00006690" w:rsidP="00457520">
            <w:pPr>
              <w:tabs>
                <w:tab w:val="left" w:pos="464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б)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благоустроенных дворовых территорий от общего количества дворовых территорий многоквартирных домов - на 50%;</w:t>
            </w:r>
          </w:p>
          <w:p w14:paraId="6BD85C5A" w14:textId="77777777" w:rsidR="00006690" w:rsidRPr="00EF35FB" w:rsidRDefault="00006690" w:rsidP="00457520">
            <w:pPr>
              <w:tabs>
                <w:tab w:val="left" w:pos="446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населения, проживающего в муниципальном жилом фонде с благоустроенными дворовыми территориями, от общей численности проживающих в многоквартирных домах - на 50%;</w:t>
            </w:r>
          </w:p>
          <w:p w14:paraId="665BC95A" w14:textId="77777777" w:rsidR="00006690" w:rsidRPr="00EF35FB" w:rsidRDefault="00006690" w:rsidP="00457520">
            <w:pPr>
              <w:tabs>
                <w:tab w:val="left" w:pos="42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г)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количество благоустроенных территорий общего пользования - 1 ед.</w:t>
            </w:r>
          </w:p>
          <w:p w14:paraId="6A4867D2" w14:textId="77777777" w:rsidR="00006690" w:rsidRPr="00EF35FB" w:rsidRDefault="00006690" w:rsidP="00457520">
            <w:pPr>
              <w:tabs>
                <w:tab w:val="left" w:pos="457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д)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площадь благоустроенных территорий общего пользования - 0,5га;</w:t>
            </w:r>
          </w:p>
          <w:p w14:paraId="76C3D33B" w14:textId="77777777" w:rsidR="00006690" w:rsidRPr="00EF35FB" w:rsidRDefault="00006690" w:rsidP="00457520">
            <w:pPr>
              <w:tabs>
                <w:tab w:val="left" w:pos="443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е)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увеличение доли площади благоустроенных территорий общего пользования - на 100%;</w:t>
            </w:r>
          </w:p>
          <w:p w14:paraId="518B6682" w14:textId="77777777" w:rsidR="00006690" w:rsidRPr="00EF35FB" w:rsidRDefault="00006690" w:rsidP="00457520">
            <w:pPr>
              <w:tabs>
                <w:tab w:val="left" w:pos="500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ж)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>трудовое участие заинтересованных лиц в выполнении минимального и дополнительного перечня работ по благоустройству дворовых территорий многоквартирных домов - 250 чел./час;</w:t>
            </w:r>
          </w:p>
          <w:p w14:paraId="6BE86E9A" w14:textId="77777777" w:rsidR="00006690" w:rsidRPr="00EF35FB" w:rsidRDefault="00006690" w:rsidP="00457520">
            <w:pPr>
              <w:tabs>
                <w:tab w:val="left" w:pos="42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з)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- не менее 1% от стоимости работ  </w:t>
            </w:r>
          </w:p>
        </w:tc>
      </w:tr>
    </w:tbl>
    <w:p w14:paraId="35789562" w14:textId="77777777" w:rsidR="00ED1071" w:rsidRPr="00ED1071" w:rsidRDefault="00ED1071" w:rsidP="00ED1071">
      <w:pPr>
        <w:widowControl/>
        <w:suppressAutoHyphens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 w:bidi="ar-SA"/>
        </w:rPr>
      </w:pPr>
    </w:p>
    <w:p w14:paraId="6E07B228" w14:textId="1F3C9FEE" w:rsidR="00623BFF" w:rsidRDefault="00B92EEB" w:rsidP="00D77CA5">
      <w:pPr>
        <w:pStyle w:val="1"/>
        <w:shd w:val="clear" w:color="auto" w:fill="auto"/>
        <w:ind w:firstLine="1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-финансовое обеспечение муниципальной программы изложить в новой редакции: </w:t>
      </w:r>
    </w:p>
    <w:p w14:paraId="384A9567" w14:textId="77777777" w:rsidR="00A9189C" w:rsidRPr="00A9189C" w:rsidRDefault="00A9189C" w:rsidP="00A9189C">
      <w:pPr>
        <w:ind w:left="1451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A9189C">
        <w:rPr>
          <w:rFonts w:ascii="Times New Roman" w:eastAsia="Times New Roman" w:hAnsi="Times New Roman" w:cs="Times New Roman"/>
          <w:b/>
          <w:bCs/>
          <w:sz w:val="26"/>
          <w:szCs w:val="26"/>
        </w:rPr>
        <w:t>Финансовое обеспечение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1264"/>
        <w:gridCol w:w="1267"/>
        <w:gridCol w:w="1192"/>
        <w:gridCol w:w="2063"/>
      </w:tblGrid>
      <w:tr w:rsidR="00A9189C" w:rsidRPr="00A9189C" w14:paraId="41C6FCD9" w14:textId="77777777" w:rsidTr="00457520">
        <w:trPr>
          <w:trHeight w:hRule="exact" w:val="666"/>
          <w:jc w:val="center"/>
        </w:trPr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26769" w14:textId="77777777" w:rsidR="00A9189C" w:rsidRPr="00A9189C" w:rsidRDefault="00A9189C" w:rsidP="00A9189C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57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5FC91" w14:textId="77777777" w:rsidR="00A9189C" w:rsidRPr="00A9189C" w:rsidRDefault="00A9189C" w:rsidP="00A9189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</w:tr>
      <w:tr w:rsidR="00A9189C" w:rsidRPr="00A9189C" w14:paraId="1CAF2B9E" w14:textId="77777777" w:rsidTr="00457520">
        <w:trPr>
          <w:trHeight w:hRule="exact" w:val="461"/>
          <w:jc w:val="center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DEF730" w14:textId="77777777" w:rsidR="00A9189C" w:rsidRPr="00A9189C" w:rsidRDefault="00A9189C" w:rsidP="00A9189C"/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DA48F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EDDAA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2025г.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A82D2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997BD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A9189C" w:rsidRPr="00A9189C" w14:paraId="1A0090D8" w14:textId="77777777" w:rsidTr="00457520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90CEA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12F8B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9CCB9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BE42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2B6ED" w14:textId="77777777" w:rsidR="00A9189C" w:rsidRPr="00A9189C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9189C" w:rsidRPr="00A9189C" w14:paraId="5B9B2DD7" w14:textId="77777777" w:rsidTr="00A9189C">
        <w:trPr>
          <w:trHeight w:hRule="exact" w:val="936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173C8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по муниципальной программе,</w:t>
            </w:r>
          </w:p>
          <w:p w14:paraId="728373CE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8FDC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5836,947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1C5A9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bCs/>
                <w:color w:val="auto"/>
              </w:rPr>
              <w:t>3604,129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BCF5" w14:textId="77777777" w:rsidR="00A9189C" w:rsidRPr="00EF35FB" w:rsidRDefault="00A9189C" w:rsidP="00A9189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2232,818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5F7AB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</w:tr>
      <w:tr w:rsidR="00A9189C" w:rsidRPr="00A9189C" w14:paraId="1EB66601" w14:textId="77777777" w:rsidTr="00A9189C">
        <w:trPr>
          <w:trHeight w:hRule="exact" w:val="328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A7F53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37469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3533,433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5B14A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1367,816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F5939" w14:textId="77777777" w:rsidR="00A9189C" w:rsidRPr="00EF35FB" w:rsidRDefault="00A9189C" w:rsidP="00A9189C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EA46B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</w:tr>
      <w:tr w:rsidR="00A9189C" w:rsidRPr="00A9189C" w14:paraId="69931D93" w14:textId="77777777" w:rsidTr="00A9189C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3F2A1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E228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2194,134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3DFEF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2127,156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2D800" w14:textId="77777777" w:rsidR="00A9189C" w:rsidRPr="00EF35FB" w:rsidRDefault="00A9189C" w:rsidP="00A9189C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53B5D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</w:tr>
      <w:tr w:rsidR="00A9189C" w:rsidRPr="00A9189C" w14:paraId="741857DA" w14:textId="77777777" w:rsidTr="00A9189C">
        <w:trPr>
          <w:trHeight w:hRule="exact" w:val="331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2727C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местные бюджеты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CFF8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109,38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3D86" w14:textId="77777777" w:rsidR="00A9189C" w:rsidRPr="00EF35FB" w:rsidRDefault="00A9189C" w:rsidP="00457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109,157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351E" w14:textId="77777777" w:rsidR="00A9189C" w:rsidRPr="00EF35FB" w:rsidRDefault="00A9189C" w:rsidP="00A9189C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8880E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</w:tr>
      <w:tr w:rsidR="00A9189C" w:rsidRPr="00A9189C" w14:paraId="35838A6D" w14:textId="77777777" w:rsidTr="00457520">
        <w:trPr>
          <w:trHeight w:hRule="exact" w:val="349"/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F2D12" w14:textId="77777777" w:rsidR="00A9189C" w:rsidRPr="00A9189C" w:rsidRDefault="00A9189C" w:rsidP="00A9189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A9189C">
              <w:rPr>
                <w:rFonts w:ascii="Times New Roman" w:eastAsia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0F483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131CA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FD0F3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FC775" w14:textId="77777777" w:rsidR="00A9189C" w:rsidRPr="00A9189C" w:rsidRDefault="00A9189C" w:rsidP="00A9189C">
            <w:pPr>
              <w:rPr>
                <w:sz w:val="10"/>
                <w:szCs w:val="10"/>
              </w:rPr>
            </w:pPr>
          </w:p>
        </w:tc>
      </w:tr>
    </w:tbl>
    <w:p w14:paraId="126256E9" w14:textId="77777777" w:rsidR="00A9189C" w:rsidRPr="0043371A" w:rsidRDefault="00A9189C" w:rsidP="00D77CA5">
      <w:pPr>
        <w:pStyle w:val="1"/>
        <w:shd w:val="clear" w:color="auto" w:fill="auto"/>
        <w:ind w:firstLine="1120"/>
        <w:jc w:val="both"/>
        <w:rPr>
          <w:sz w:val="28"/>
          <w:szCs w:val="28"/>
        </w:rPr>
      </w:pPr>
    </w:p>
    <w:p w14:paraId="61ACDDEB" w14:textId="44C023FF" w:rsidR="00CF737A" w:rsidRDefault="00B92EEB" w:rsidP="00B92EEB">
      <w:pPr>
        <w:pStyle w:val="1"/>
        <w:tabs>
          <w:tab w:val="left" w:pos="0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CF737A">
        <w:rPr>
          <w:sz w:val="28"/>
          <w:szCs w:val="28"/>
        </w:rPr>
        <w:t xml:space="preserve"> таблицу «Сведения </w:t>
      </w:r>
      <w:r w:rsidR="00CF737A" w:rsidRPr="00CF737A">
        <w:rPr>
          <w:sz w:val="28"/>
          <w:szCs w:val="28"/>
        </w:rPr>
        <w:t>о финансировании структурных элементов муниципальной программы</w:t>
      </w:r>
      <w:r w:rsidR="00CF737A">
        <w:rPr>
          <w:sz w:val="28"/>
          <w:szCs w:val="28"/>
        </w:rPr>
        <w:t xml:space="preserve"> </w:t>
      </w:r>
      <w:r w:rsidR="00CF737A" w:rsidRPr="00CF737A">
        <w:rPr>
          <w:sz w:val="28"/>
          <w:szCs w:val="28"/>
        </w:rPr>
        <w:t>«Формирование комфортной городской среды</w:t>
      </w:r>
      <w:r w:rsidR="00CF737A">
        <w:rPr>
          <w:sz w:val="28"/>
          <w:szCs w:val="28"/>
        </w:rPr>
        <w:t xml:space="preserve"> </w:t>
      </w:r>
      <w:r w:rsidR="00CF737A" w:rsidRPr="00CF737A">
        <w:rPr>
          <w:sz w:val="28"/>
          <w:szCs w:val="28"/>
        </w:rPr>
        <w:t>муниципального образования «Угранский муниципальный округ» Смоленской области»</w:t>
      </w:r>
      <w:r w:rsidR="00CF737A">
        <w:rPr>
          <w:sz w:val="28"/>
          <w:szCs w:val="28"/>
        </w:rPr>
        <w:t xml:space="preserve"> изложить в новой редакции.</w:t>
      </w:r>
    </w:p>
    <w:p w14:paraId="3FCA5FD4" w14:textId="77777777" w:rsidR="00CF737A" w:rsidRDefault="00CF737A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</w:p>
    <w:p w14:paraId="51CB3197" w14:textId="77777777" w:rsidR="00CF737A" w:rsidRDefault="00CF737A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</w:p>
    <w:p w14:paraId="7B3A4512" w14:textId="11F2C6FF" w:rsidR="00755173" w:rsidRPr="0043371A" w:rsidRDefault="00B92EEB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 xml:space="preserve">. </w:t>
      </w:r>
      <w:r w:rsidR="00755173" w:rsidRPr="0043371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55173" w:rsidRPr="0043371A">
        <w:rPr>
          <w:sz w:val="28"/>
          <w:szCs w:val="28"/>
        </w:rPr>
        <w:t xml:space="preserve"> муниципального образования </w:t>
      </w:r>
    </w:p>
    <w:p w14:paraId="0578ADDE" w14:textId="77777777" w:rsidR="00755173" w:rsidRPr="0043371A" w:rsidRDefault="00755173" w:rsidP="00755173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  <w:r w:rsidRPr="0043371A">
        <w:rPr>
          <w:sz w:val="28"/>
          <w:szCs w:val="28"/>
        </w:rPr>
        <w:t xml:space="preserve">«Угранский муниципальный округ» </w:t>
      </w:r>
    </w:p>
    <w:p w14:paraId="429D9ADA" w14:textId="64E9893E" w:rsidR="00755173" w:rsidRDefault="00755173" w:rsidP="00B92EEB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43371A">
        <w:rPr>
          <w:sz w:val="28"/>
          <w:szCs w:val="28"/>
        </w:rPr>
        <w:t xml:space="preserve">Смоленской области                                                                                  </w:t>
      </w:r>
      <w:r w:rsidR="00B92EEB">
        <w:rPr>
          <w:b/>
          <w:sz w:val="28"/>
          <w:szCs w:val="28"/>
        </w:rPr>
        <w:t xml:space="preserve">С.П. Дронов </w:t>
      </w:r>
    </w:p>
    <w:p w14:paraId="334A6CFF" w14:textId="77777777" w:rsidR="00755173" w:rsidRDefault="00755173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9444E46" w14:textId="77777777" w:rsidR="00755173" w:rsidRDefault="00755173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5C7BB2E3" w14:textId="77777777" w:rsidR="00A1534B" w:rsidRDefault="00A1534B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108A980B" w14:textId="77777777" w:rsidR="001216D9" w:rsidRDefault="001216D9" w:rsidP="00A63085">
      <w:pPr>
        <w:pStyle w:val="1"/>
        <w:shd w:val="clear" w:color="auto" w:fill="auto"/>
        <w:tabs>
          <w:tab w:val="left" w:pos="0"/>
        </w:tabs>
        <w:ind w:firstLine="0"/>
        <w:jc w:val="both"/>
      </w:pPr>
    </w:p>
    <w:p w14:paraId="2FF78EDA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7300528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18429FB5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EF5A3DE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09C4F92" w14:textId="77777777" w:rsidR="00454CE0" w:rsidRDefault="00454CE0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7A5584C" w14:textId="77777777" w:rsidR="00454CE0" w:rsidRDefault="00454CE0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2D3947A8" w14:textId="77777777" w:rsidR="001216D9" w:rsidRDefault="001216D9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097ECF07" w14:textId="77777777" w:rsidR="00A63085" w:rsidRDefault="00A63085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60D8EE99" w14:textId="77777777" w:rsidR="0015523A" w:rsidRDefault="0015523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D46401D" w14:textId="77777777" w:rsidR="00A9189C" w:rsidRDefault="00A9189C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  <w:sectPr w:rsidR="00A9189C" w:rsidSect="00A9189C">
          <w:pgSz w:w="11900" w:h="16840"/>
          <w:pgMar w:top="992" w:right="561" w:bottom="987" w:left="873" w:header="45" w:footer="556" w:gutter="0"/>
          <w:cols w:space="720"/>
          <w:noEndnote/>
          <w:docGrid w:linePitch="360"/>
        </w:sectPr>
      </w:pPr>
    </w:p>
    <w:p w14:paraId="0B16A541" w14:textId="77777777" w:rsidR="0043371A" w:rsidRDefault="0043371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ECE66E2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F4DD5C0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80E0515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CE5EAC4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2B6C5006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7546C274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369ED8E6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06F3B3AB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4E405EDE" w14:textId="77777777" w:rsidR="00CF737A" w:rsidRDefault="00CF737A" w:rsidP="00755173">
      <w:pPr>
        <w:pStyle w:val="1"/>
        <w:shd w:val="clear" w:color="auto" w:fill="auto"/>
        <w:tabs>
          <w:tab w:val="left" w:pos="0"/>
        </w:tabs>
        <w:ind w:left="760" w:firstLine="0"/>
        <w:jc w:val="both"/>
      </w:pPr>
    </w:p>
    <w:p w14:paraId="54E0769A" w14:textId="77777777" w:rsidR="00CF737A" w:rsidRDefault="00CF737A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sectPr w:rsidR="00CF737A" w:rsidSect="00CF737A">
          <w:pgSz w:w="11900" w:h="16840"/>
          <w:pgMar w:top="992" w:right="561" w:bottom="987" w:left="873" w:header="45" w:footer="556" w:gutter="0"/>
          <w:cols w:space="720"/>
          <w:noEndnote/>
          <w:docGrid w:linePitch="360"/>
        </w:sectPr>
      </w:pPr>
    </w:p>
    <w:p w14:paraId="4232E303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353BC79A" w14:textId="77777777" w:rsidR="00EF35FB" w:rsidRPr="00EF35FB" w:rsidRDefault="00EF35FB" w:rsidP="00EF35FB">
      <w:pPr>
        <w:spacing w:line="257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F35FB">
        <w:rPr>
          <w:rFonts w:ascii="Times New Roman" w:eastAsia="Times New Roman" w:hAnsi="Times New Roman" w:cs="Times New Roman"/>
          <w:color w:val="auto"/>
          <w:sz w:val="26"/>
          <w:szCs w:val="26"/>
        </w:rPr>
        <w:t>СВЕДЕНИЯ</w:t>
      </w:r>
      <w:r w:rsidRPr="00EF35FB">
        <w:rPr>
          <w:rFonts w:ascii="Times New Roman" w:eastAsia="Times New Roman" w:hAnsi="Times New Roman" w:cs="Times New Roman"/>
          <w:color w:val="auto"/>
          <w:sz w:val="26"/>
          <w:szCs w:val="26"/>
        </w:rPr>
        <w:br/>
      </w:r>
      <w:r w:rsidRPr="00EF35FB">
        <w:rPr>
          <w:rFonts w:ascii="Times New Roman" w:eastAsia="Times New Roman" w:hAnsi="Times New Roman" w:cs="Times New Roman"/>
          <w:color w:val="auto"/>
          <w:sz w:val="28"/>
          <w:szCs w:val="28"/>
        </w:rPr>
        <w:t>о финансировании структурных элементов муниципальной программы</w:t>
      </w:r>
      <w:r w:rsidRPr="00EF35F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«Формирование комфортной городской среды</w:t>
      </w:r>
      <w:r w:rsidRPr="00EF35F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br/>
        <w:t>муниципального образования «Угранский муниципальный округ» Смоленской области»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2792"/>
        <w:gridCol w:w="2410"/>
        <w:gridCol w:w="1019"/>
        <w:gridCol w:w="1123"/>
        <w:gridCol w:w="1699"/>
        <w:gridCol w:w="2120"/>
        <w:gridCol w:w="2891"/>
      </w:tblGrid>
      <w:tr w:rsidR="00EF35FB" w:rsidRPr="00EF35FB" w14:paraId="1C4DCB50" w14:textId="77777777" w:rsidTr="00E603B3">
        <w:trPr>
          <w:trHeight w:hRule="exact" w:val="1094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52CCC" w14:textId="77777777" w:rsidR="00EF35FB" w:rsidRPr="00EF35FB" w:rsidRDefault="00EF35FB" w:rsidP="00EF35FB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45D6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F592F" w14:textId="77777777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Участник муниципальной с программы</w:t>
            </w:r>
          </w:p>
          <w:p w14:paraId="2B7D3F16" w14:textId="77777777" w:rsidR="00EF35FB" w:rsidRPr="00EF35FB" w:rsidRDefault="00EF35FB" w:rsidP="00EF35FB">
            <w:pPr>
              <w:spacing w:line="266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(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9EEC1" w14:textId="77777777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Источник финансового обеспечения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</w:rPr>
              <w:t>расшифрова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</w:rPr>
              <w:t>ть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9520E" w14:textId="77777777" w:rsidR="00EF35FB" w:rsidRPr="00EF35FB" w:rsidRDefault="00EF35FB" w:rsidP="00EF35FB">
            <w:pPr>
              <w:spacing w:line="26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EF35FB" w:rsidRPr="00EF35FB" w14:paraId="308F0DC9" w14:textId="77777777" w:rsidTr="00E603B3">
        <w:trPr>
          <w:trHeight w:hRule="exact" w:val="533"/>
          <w:jc w:val="center"/>
        </w:trPr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D8903" w14:textId="77777777" w:rsidR="00EF35FB" w:rsidRPr="00EF35FB" w:rsidRDefault="00EF35FB" w:rsidP="00EF35FB"/>
        </w:tc>
        <w:tc>
          <w:tcPr>
            <w:tcW w:w="279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E26D6" w14:textId="77777777" w:rsidR="00EF35FB" w:rsidRPr="00EF35FB" w:rsidRDefault="00EF35FB" w:rsidP="00EF35FB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24A533" w14:textId="77777777" w:rsidR="00EF35FB" w:rsidRPr="00EF35FB" w:rsidRDefault="00EF35FB" w:rsidP="00EF35FB"/>
        </w:tc>
        <w:tc>
          <w:tcPr>
            <w:tcW w:w="10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27DFA" w14:textId="77777777" w:rsidR="00EF35FB" w:rsidRPr="00EF35FB" w:rsidRDefault="00EF35FB" w:rsidP="00EF35FB"/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C19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B0C5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2025г.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5EFF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2026г.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41965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2027г.</w:t>
            </w:r>
          </w:p>
        </w:tc>
      </w:tr>
      <w:tr w:rsidR="00EF35FB" w:rsidRPr="00EF35FB" w14:paraId="7F617476" w14:textId="77777777" w:rsidTr="00E603B3">
        <w:trPr>
          <w:trHeight w:hRule="exact" w:val="25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0A68B" w14:textId="77777777" w:rsidR="00EF35FB" w:rsidRPr="00EF35FB" w:rsidRDefault="00EF35FB" w:rsidP="00EF35FB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20A1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B293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8262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687B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1070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6A6C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58EBF8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EF35FB" w:rsidRPr="00EF35FB" w14:paraId="2B1D31B8" w14:textId="77777777" w:rsidTr="00E603B3">
        <w:trPr>
          <w:trHeight w:hRule="exact" w:val="65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DDE3C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40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377F2" w14:textId="77777777" w:rsidR="00EF35FB" w:rsidRPr="00EF35FB" w:rsidRDefault="00EF35FB" w:rsidP="00EF35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1. </w:t>
            </w: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Повышение качества и комфорта городской среды муниципального образования «Угранский муниципальный округ» Смоленской области»</w:t>
            </w:r>
          </w:p>
        </w:tc>
      </w:tr>
      <w:tr w:rsidR="00EF35FB" w:rsidRPr="00EF35FB" w14:paraId="4909809D" w14:textId="77777777" w:rsidTr="00E603B3">
        <w:trPr>
          <w:trHeight w:hRule="exact" w:val="193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9192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7385F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A85BB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транспорту, связи, энергетике и ЖКХ.</w:t>
            </w:r>
          </w:p>
          <w:p w14:paraId="35491C05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Угранский сектор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 благоустройству и содержанию территории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4B16D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72A0" w14:textId="77777777" w:rsidR="00EF35FB" w:rsidRPr="00EF35FB" w:rsidRDefault="00CF737A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F737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5836,947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174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3604,129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BC122" w14:textId="77777777" w:rsidR="00EF35FB" w:rsidRPr="00203058" w:rsidRDefault="00203058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03058">
              <w:rPr>
                <w:rFonts w:ascii="Times New Roman" w:eastAsia="Times New Roman" w:hAnsi="Times New Roman" w:cs="Times New Roman"/>
                <w:b/>
                <w:color w:val="auto"/>
              </w:rPr>
              <w:t>2232,818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D1F61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F35FB" w:rsidRPr="00EF35FB" w14:paraId="0D669D8A" w14:textId="77777777" w:rsidTr="00E603B3">
        <w:trPr>
          <w:trHeight w:hRule="exact" w:val="850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DF9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9E53F" w14:textId="77777777" w:rsidR="00EF35FB" w:rsidRPr="00EF35FB" w:rsidRDefault="00EF35FB" w:rsidP="00EF35F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1.1.</w:t>
            </w:r>
          </w:p>
          <w:p w14:paraId="2E8C749C" w14:textId="77777777" w:rsidR="00EF35FB" w:rsidRPr="00EF35FB" w:rsidRDefault="00EF35FB" w:rsidP="00EF35FB">
            <w:pPr>
              <w:tabs>
                <w:tab w:val="left" w:pos="2225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Устройство тротуара от д. 5 до 19 Б по ул. Ленина в с. Угра Угранского района Смоленской области.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24C87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 по строительству, транспорту, связи, энергетике и</w:t>
            </w:r>
          </w:p>
          <w:p w14:paraId="1F1EB84D" w14:textId="77777777" w:rsidR="00EF35FB" w:rsidRPr="00EF35FB" w:rsidRDefault="00EF35FB" w:rsidP="00EF35F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ЖКХ. Угранский сектор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</w:t>
            </w:r>
          </w:p>
          <w:p w14:paraId="789132F8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благоустройству и содержанию территории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3B7E" w14:textId="77777777" w:rsidR="00EF35FB" w:rsidRPr="00EF35FB" w:rsidRDefault="00EF35FB" w:rsidP="00EF35FB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04417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1367,816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0EED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1367,816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6DD7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A780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F35FB" w:rsidRPr="00EF35FB" w14:paraId="05E31FD1" w14:textId="77777777" w:rsidTr="00E603B3">
        <w:trPr>
          <w:trHeight w:hRule="exact" w:val="865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667EA" w14:textId="77777777" w:rsidR="00EF35FB" w:rsidRPr="00EF35FB" w:rsidRDefault="00EF35FB" w:rsidP="00EF35FB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D3900" w14:textId="77777777" w:rsidR="00EF35FB" w:rsidRPr="00EF35FB" w:rsidRDefault="00EF35FB" w:rsidP="00EF35FB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0894B" w14:textId="77777777" w:rsidR="00EF35FB" w:rsidRPr="00EF35FB" w:rsidRDefault="00EF35FB" w:rsidP="00EF35FB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FE95A" w14:textId="77777777" w:rsidR="00EF35FB" w:rsidRPr="00EF35FB" w:rsidRDefault="00EF35FB" w:rsidP="00EF35FB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7D2C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42,304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DCEC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42,304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32BE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8BEF9" w14:textId="77777777" w:rsidR="00EF35FB" w:rsidRPr="00EF35FB" w:rsidRDefault="00EF35FB" w:rsidP="00EF35FB">
            <w:pPr>
              <w:spacing w:before="8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</w:tbl>
    <w:p w14:paraId="754841BB" w14:textId="77777777" w:rsidR="00EF35FB" w:rsidRPr="00EF35FB" w:rsidRDefault="00EF35FB" w:rsidP="00EF35FB">
      <w:pPr>
        <w:spacing w:line="1" w:lineRule="exact"/>
        <w:rPr>
          <w:sz w:val="2"/>
          <w:szCs w:val="2"/>
        </w:rPr>
      </w:pPr>
      <w:r w:rsidRPr="00EF35FB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3100"/>
        <w:gridCol w:w="1969"/>
        <w:gridCol w:w="1134"/>
        <w:gridCol w:w="1134"/>
        <w:gridCol w:w="1685"/>
        <w:gridCol w:w="2131"/>
        <w:gridCol w:w="2884"/>
      </w:tblGrid>
      <w:tr w:rsidR="00EF35FB" w:rsidRPr="00EF35FB" w14:paraId="57219836" w14:textId="77777777" w:rsidTr="00E603B3">
        <w:trPr>
          <w:trHeight w:hRule="exact" w:val="281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E9499" w14:textId="77777777" w:rsidR="00EF35FB" w:rsidRPr="00EF35FB" w:rsidRDefault="00EF35FB" w:rsidP="00EF35FB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7A08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71B8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E3745C8" w14:textId="77777777" w:rsidR="00EF35FB" w:rsidRPr="00EF35FB" w:rsidRDefault="00EF35FB" w:rsidP="00EF35FB">
            <w:pPr>
              <w:ind w:firstLine="4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CF7BA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86DF7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7CF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C8E5B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EF35FB" w:rsidRPr="00EF35FB" w14:paraId="763FEC6B" w14:textId="77777777" w:rsidTr="00E603B3">
        <w:trPr>
          <w:trHeight w:hRule="exact" w:val="828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93DB0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5C42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02938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A09A2" w14:textId="77777777" w:rsidR="00EF35FB" w:rsidRPr="00EF35FB" w:rsidRDefault="00EF35FB" w:rsidP="00EF35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05FD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0,141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9D30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0,141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2CE6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4103E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01DF7AE2" w14:textId="77777777" w:rsidTr="00E603B3">
        <w:trPr>
          <w:trHeight w:hRule="exact" w:val="842"/>
          <w:jc w:val="center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DB32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Arial" w:eastAsia="Arial" w:hAnsi="Arial" w:cs="Arial"/>
                <w:color w:val="auto"/>
                <w:sz w:val="26"/>
                <w:szCs w:val="26"/>
              </w:rPr>
              <w:t>3.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F3A7B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1.2.</w:t>
            </w:r>
          </w:p>
          <w:p w14:paraId="036373ED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Поставка и установка цветочниц в районе дома 38 по ул. Ленина в с. Угра Угранского муниципального округа Смоленской области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30C83" w14:textId="77777777" w:rsidR="00EF35FB" w:rsidRPr="00EF35FB" w:rsidRDefault="00EF35FB" w:rsidP="00EF35FB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</w:t>
            </w:r>
          </w:p>
          <w:p w14:paraId="07E3C706" w14:textId="77777777" w:rsidR="00EF35FB" w:rsidRPr="00EF35FB" w:rsidRDefault="00EF35FB" w:rsidP="00EF35FB">
            <w:pPr>
              <w:tabs>
                <w:tab w:val="left" w:pos="1642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строительству, транспорту, связи, энергетике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и</w:t>
            </w:r>
          </w:p>
          <w:p w14:paraId="4856E4F4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ЖКХ.</w:t>
            </w:r>
          </w:p>
          <w:p w14:paraId="489A5230" w14:textId="77777777" w:rsidR="00EF35FB" w:rsidRPr="00EF35FB" w:rsidRDefault="00EF35FB" w:rsidP="00EF35FB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Угранский сектор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 благоустройству и содержанию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FC457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Федерал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33B2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468,121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F154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468,121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2102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2DD44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02B72CB7" w14:textId="77777777" w:rsidTr="00E603B3">
        <w:trPr>
          <w:trHeight w:hRule="exact" w:val="842"/>
          <w:jc w:val="center"/>
        </w:trPr>
        <w:tc>
          <w:tcPr>
            <w:tcW w:w="8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9E945" w14:textId="77777777" w:rsidR="00EF35FB" w:rsidRPr="00EF35FB" w:rsidRDefault="00EF35FB" w:rsidP="00EF35FB">
            <w:pPr>
              <w:jc w:val="center"/>
              <w:rPr>
                <w:rFonts w:ascii="Arial" w:eastAsia="Arial" w:hAnsi="Arial" w:cs="Arial"/>
                <w:color w:val="auto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6EC9C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06D8" w14:textId="77777777" w:rsidR="00EF35FB" w:rsidRPr="00EF35FB" w:rsidRDefault="00EF35FB" w:rsidP="00EF35FB">
            <w:pPr>
              <w:tabs>
                <w:tab w:val="left" w:pos="1523"/>
              </w:tabs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37511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Области 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FCE5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14,478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B05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14,478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2AB16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A59E2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21DA2709" w14:textId="77777777" w:rsidTr="006E5D91">
        <w:trPr>
          <w:trHeight w:hRule="exact" w:val="1022"/>
          <w:jc w:val="center"/>
        </w:trPr>
        <w:tc>
          <w:tcPr>
            <w:tcW w:w="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B1477" w14:textId="77777777" w:rsidR="00EF35FB" w:rsidRPr="00EF35FB" w:rsidRDefault="00EF35FB" w:rsidP="00EF35FB">
            <w:pPr>
              <w:jc w:val="center"/>
              <w:rPr>
                <w:rFonts w:ascii="Arial" w:eastAsia="Arial" w:hAnsi="Arial" w:cs="Arial"/>
                <w:color w:val="auto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CE49D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B1B2D" w14:textId="77777777" w:rsidR="00EF35FB" w:rsidRPr="00EF35FB" w:rsidRDefault="00EF35FB" w:rsidP="00EF35FB">
            <w:pPr>
              <w:tabs>
                <w:tab w:val="left" w:pos="1523"/>
              </w:tabs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E5368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2904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0,048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4CE6E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0,048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00A15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FA357" w14:textId="77777777" w:rsidR="00EF35FB" w:rsidRPr="00EF35FB" w:rsidRDefault="00EF35FB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12F8C085" w14:textId="77777777" w:rsidTr="006E5D91">
        <w:trPr>
          <w:trHeight w:hRule="exact" w:val="842"/>
          <w:jc w:val="center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8435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Arial" w:eastAsia="Arial" w:hAnsi="Arial" w:cs="Arial"/>
                <w:color w:val="auto"/>
                <w:sz w:val="26"/>
                <w:szCs w:val="26"/>
              </w:rPr>
              <w:t>4.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CF803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1.3.</w:t>
            </w:r>
          </w:p>
          <w:p w14:paraId="322371E5" w14:textId="77777777" w:rsidR="00EF35FB" w:rsidRPr="00EF35FB" w:rsidRDefault="00EF35FB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Устройство детской площадки на ул. Десантная с. Угра Смоленской области.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519C3" w14:textId="77777777" w:rsidR="00EF35FB" w:rsidRPr="00EF35FB" w:rsidRDefault="00EF35FB" w:rsidP="00EF35FB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</w:t>
            </w:r>
          </w:p>
          <w:p w14:paraId="4E4A10D3" w14:textId="77777777" w:rsidR="00EF35FB" w:rsidRPr="00EF35FB" w:rsidRDefault="00EF35FB" w:rsidP="00EF35FB">
            <w:pPr>
              <w:tabs>
                <w:tab w:val="left" w:pos="1642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строительству, транспорту, связи, энергетике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и</w:t>
            </w:r>
          </w:p>
          <w:p w14:paraId="0A745755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ЖКХ.</w:t>
            </w:r>
          </w:p>
          <w:p w14:paraId="2C4701D7" w14:textId="77777777" w:rsidR="00EF35FB" w:rsidRPr="00EF35FB" w:rsidRDefault="00EF35FB" w:rsidP="00EF35F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Угранский сектор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 благоустройству и содержанию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E6428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Федерал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51E36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4C2A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B592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71B2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234DDD61" w14:textId="77777777" w:rsidTr="006E5D91">
        <w:trPr>
          <w:trHeight w:hRule="exact" w:val="642"/>
          <w:jc w:val="center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E67C9" w14:textId="77777777" w:rsidR="00EF35FB" w:rsidRPr="00EF35FB" w:rsidRDefault="00EF35FB" w:rsidP="00EF35FB"/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07013" w14:textId="77777777" w:rsidR="00EF35FB" w:rsidRPr="00EF35FB" w:rsidRDefault="00EF35FB" w:rsidP="00EF35FB"/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84BAA" w14:textId="77777777" w:rsidR="00EF35FB" w:rsidRPr="00EF35FB" w:rsidRDefault="00EF35FB" w:rsidP="00EF35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B8C87" w14:textId="77777777" w:rsidR="00EF35FB" w:rsidRPr="00EF35FB" w:rsidRDefault="00EF35FB" w:rsidP="00EF35FB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Области 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AF3BB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2070,374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51AD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2070,374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402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E67B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459D116E" w14:textId="77777777" w:rsidTr="006E5D91">
        <w:trPr>
          <w:trHeight w:hRule="exact" w:val="1066"/>
          <w:jc w:val="center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29C6A" w14:textId="77777777" w:rsidR="00EF35FB" w:rsidRPr="00EF35FB" w:rsidRDefault="00EF35FB" w:rsidP="00EF35FB"/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787F8" w14:textId="77777777" w:rsidR="00EF35FB" w:rsidRPr="00EF35FB" w:rsidRDefault="00EF35FB" w:rsidP="00EF35FB"/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7F981" w14:textId="77777777" w:rsidR="00EF35FB" w:rsidRPr="00EF35FB" w:rsidRDefault="00EF35FB" w:rsidP="00EF35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B9D7B" w14:textId="77777777" w:rsidR="00EF35FB" w:rsidRPr="00EF35FB" w:rsidRDefault="00EF35FB" w:rsidP="00EF35F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56CCC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108,968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BA459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108,968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ED27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2F710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4BA2A2AF" w14:textId="77777777" w:rsidTr="006E5D91">
        <w:trPr>
          <w:trHeight w:hRule="exact" w:val="1066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831A" w14:textId="77777777" w:rsidR="006E5D91" w:rsidRPr="00EF35FB" w:rsidRDefault="006E5D91" w:rsidP="00EF35FB"/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C43A1" w14:textId="77777777" w:rsidR="006E5D91" w:rsidRPr="00EF35FB" w:rsidRDefault="006E5D91" w:rsidP="006E5D9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14:paraId="1A9B4065" w14:textId="77777777" w:rsidR="006E5D91" w:rsidRPr="00EF35FB" w:rsidRDefault="006E5D91" w:rsidP="00196A36"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Устройство тротуара от д. </w:t>
            </w:r>
            <w:r w:rsidR="00196A3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 до </w:t>
            </w:r>
            <w:r w:rsidR="00196A36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EF35FB">
              <w:rPr>
                <w:rFonts w:ascii="Times New Roman" w:eastAsia="Times New Roman" w:hAnsi="Times New Roman" w:cs="Times New Roman"/>
                <w:color w:val="auto"/>
              </w:rPr>
              <w:t xml:space="preserve"> по ул. Ленина в с. Угра Угранского района Смоленской области.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2326A" w14:textId="77777777" w:rsidR="006E5D91" w:rsidRPr="00EF35FB" w:rsidRDefault="006E5D91" w:rsidP="006E5D91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Отдел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</w:t>
            </w:r>
          </w:p>
          <w:p w14:paraId="5C54F089" w14:textId="77777777" w:rsidR="006E5D91" w:rsidRPr="00EF35FB" w:rsidRDefault="006E5D91" w:rsidP="006E5D91">
            <w:pPr>
              <w:tabs>
                <w:tab w:val="left" w:pos="1642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строительству, транспорту, связи, энергетике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и</w:t>
            </w:r>
          </w:p>
          <w:p w14:paraId="419CA46A" w14:textId="77777777" w:rsidR="006E5D91" w:rsidRPr="00EF35FB" w:rsidRDefault="006E5D91" w:rsidP="006E5D9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ЖКХ.</w:t>
            </w:r>
          </w:p>
          <w:p w14:paraId="315C5EE2" w14:textId="77777777" w:rsidR="006E5D91" w:rsidRPr="00EF35FB" w:rsidRDefault="006E5D91" w:rsidP="006E5D91"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Угранский сектор </w:t>
            </w: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ab/>
              <w:t>по благоустройству и содержанию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B0DEEA" w14:textId="77777777" w:rsidR="006E5D91" w:rsidRPr="00EF35FB" w:rsidRDefault="006E5D91" w:rsidP="00977BE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Федерал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ьный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4968A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01CAD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EC18" w14:textId="77777777" w:rsidR="006E5D91" w:rsidRPr="00EF35FB" w:rsidRDefault="006E5D91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26FD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36B0E8AB" w14:textId="77777777" w:rsidTr="00E603B3">
        <w:trPr>
          <w:trHeight w:hRule="exact" w:val="1066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3947E745" w14:textId="77777777" w:rsidR="006E5D91" w:rsidRPr="00EF35FB" w:rsidRDefault="006E5D91" w:rsidP="00EF35FB"/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017CA" w14:textId="77777777" w:rsidR="006E5D91" w:rsidRPr="00EF35FB" w:rsidRDefault="006E5D91" w:rsidP="00EF35FB"/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D4C11" w14:textId="77777777" w:rsidR="006E5D91" w:rsidRPr="00EF35FB" w:rsidRDefault="006E5D91" w:rsidP="00EF35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BFE0B" w14:textId="77777777" w:rsidR="006E5D91" w:rsidRPr="00EF35FB" w:rsidRDefault="006E5D91" w:rsidP="00977BEB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Области 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DCBFC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729CF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BCAEF" w14:textId="77777777" w:rsidR="006E5D91" w:rsidRPr="00EF35FB" w:rsidRDefault="006E5D91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4F968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19F4E9E1" w14:textId="77777777" w:rsidTr="006E5D91">
        <w:trPr>
          <w:trHeight w:hRule="exact" w:val="706"/>
          <w:jc w:val="center"/>
        </w:trPr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14:paraId="3BDAB273" w14:textId="77777777" w:rsidR="006E5D91" w:rsidRPr="00EF35FB" w:rsidRDefault="006E5D91" w:rsidP="00EF35FB"/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CC6CF" w14:textId="77777777" w:rsidR="006E5D91" w:rsidRPr="00EF35FB" w:rsidRDefault="006E5D91" w:rsidP="00EF35FB"/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3D5A8" w14:textId="77777777" w:rsidR="006E5D91" w:rsidRPr="00EF35FB" w:rsidRDefault="006E5D91" w:rsidP="00EF35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85B6F" w14:textId="77777777" w:rsidR="006E5D91" w:rsidRPr="00EF35FB" w:rsidRDefault="006E5D91" w:rsidP="00977BEB">
            <w:pPr>
              <w:spacing w:line="262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7D26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141D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E7960" w14:textId="77777777" w:rsidR="006E5D91" w:rsidRPr="00EF35FB" w:rsidRDefault="006E5D91" w:rsidP="00EF35F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30D5F" w14:textId="77777777" w:rsidR="006E5D91" w:rsidRPr="00EF35FB" w:rsidRDefault="006E5D91" w:rsidP="00977B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EF35FB" w:rsidRPr="00EF35FB" w14:paraId="64C3D4B8" w14:textId="77777777" w:rsidTr="00E603B3">
        <w:trPr>
          <w:trHeight w:hRule="exact" w:val="652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D13A9" w14:textId="77777777" w:rsidR="00EF35FB" w:rsidRPr="00EF35FB" w:rsidRDefault="00EF35FB" w:rsidP="00EF35FB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F35FB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Всего по муниципальной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819B4" w14:textId="77777777" w:rsidR="00EF35FB" w:rsidRPr="00EF35FB" w:rsidRDefault="00EF35FB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EEA07" w14:textId="77777777" w:rsidR="00EF35FB" w:rsidRPr="00EF35FB" w:rsidRDefault="00D263F7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5836,947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4EE01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bCs/>
                <w:color w:val="auto"/>
              </w:rPr>
              <w:t>3604,129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B5F94" w14:textId="77777777" w:rsidR="00EF35FB" w:rsidRPr="00EF35FB" w:rsidRDefault="006E5D91" w:rsidP="006E5D9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2232,818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E619F" w14:textId="77777777" w:rsidR="00EF35FB" w:rsidRPr="00EF35FB" w:rsidRDefault="00EF35FB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6C86B47E" w14:textId="77777777" w:rsidTr="00E603B3">
        <w:trPr>
          <w:trHeight w:hRule="exact" w:val="835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48D61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0A9B7" w14:textId="77777777" w:rsidR="006E5D91" w:rsidRPr="00EF35FB" w:rsidRDefault="006E5D91" w:rsidP="00EF35FB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Федеральн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ый</w:t>
            </w:r>
            <w:proofErr w:type="spellEnd"/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BA567" w14:textId="77777777" w:rsidR="006E5D91" w:rsidRPr="00EF35FB" w:rsidRDefault="00D263F7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3533,433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524AE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1367,816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CECE6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2165,617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8E42E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05D78BC6" w14:textId="77777777" w:rsidTr="00EE6267">
        <w:trPr>
          <w:trHeight w:hRule="exact" w:val="652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72DC7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3E344" w14:textId="77777777" w:rsidR="006E5D91" w:rsidRPr="00EF35FB" w:rsidRDefault="006E5D91" w:rsidP="00EF35F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2757B" w14:textId="77777777" w:rsidR="006E5D91" w:rsidRPr="00EF35FB" w:rsidRDefault="00D263F7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2194,134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1B7FD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2127,156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C499E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66,978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0EAAC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  <w:tr w:rsidR="006E5D91" w:rsidRPr="00EF35FB" w14:paraId="12C9C95D" w14:textId="77777777" w:rsidTr="00E603B3">
        <w:trPr>
          <w:trHeight w:hRule="exact" w:val="860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9E2C1" w14:textId="77777777" w:rsidR="006E5D91" w:rsidRPr="00EF35FB" w:rsidRDefault="006E5D91" w:rsidP="00EF35F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CC5F4" w14:textId="77777777" w:rsidR="006E5D91" w:rsidRPr="00EF35FB" w:rsidRDefault="006E5D91" w:rsidP="00EF35FB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2F230" w14:textId="77777777" w:rsidR="006E5D91" w:rsidRPr="00EF35FB" w:rsidRDefault="00D263F7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109,38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1FF65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Times New Roman" w:hAnsi="Times New Roman" w:cs="Times New Roman"/>
                <w:color w:val="auto"/>
              </w:rPr>
              <w:t>109,157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F8501" w14:textId="77777777" w:rsidR="006E5D91" w:rsidRPr="00EF35FB" w:rsidRDefault="006E5D91" w:rsidP="00977BEB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>
              <w:rPr>
                <w:rFonts w:ascii="Times New Roman" w:eastAsia="Arial" w:hAnsi="Times New Roman" w:cs="Times New Roman"/>
                <w:color w:val="auto"/>
              </w:rPr>
              <w:t>0,223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E63DC" w14:textId="77777777" w:rsidR="006E5D91" w:rsidRPr="00EF35FB" w:rsidRDefault="006E5D91" w:rsidP="00EF35F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35FB">
              <w:rPr>
                <w:rFonts w:ascii="Times New Roman" w:eastAsia="Arial" w:hAnsi="Times New Roman" w:cs="Times New Roman"/>
                <w:color w:val="auto"/>
              </w:rPr>
              <w:t>0</w:t>
            </w:r>
          </w:p>
        </w:tc>
      </w:tr>
    </w:tbl>
    <w:p w14:paraId="623EB17A" w14:textId="77777777" w:rsidR="00EF35FB" w:rsidRPr="00EF35FB" w:rsidRDefault="00EF35FB" w:rsidP="00EF35FB"/>
    <w:p w14:paraId="1A2B741B" w14:textId="77777777" w:rsidR="00EF35FB" w:rsidRPr="00EF35FB" w:rsidRDefault="00EF35FB" w:rsidP="00EF35FB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10120109" w14:textId="77777777" w:rsidR="00EF35FB" w:rsidRPr="00EF35FB" w:rsidRDefault="00EF35FB" w:rsidP="00EF35F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p w14:paraId="1DBE65DA" w14:textId="77777777" w:rsidR="00EF35FB" w:rsidRDefault="00EF35FB" w:rsidP="001216D9">
      <w:pPr>
        <w:autoSpaceDE w:val="0"/>
        <w:autoSpaceDN w:val="0"/>
        <w:adjustRightInd w:val="0"/>
        <w:ind w:left="40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</w:p>
    <w:sectPr w:rsidR="00EF35FB" w:rsidSect="00EF35FB">
      <w:pgSz w:w="16840" w:h="11900" w:orient="landscape"/>
      <w:pgMar w:top="873" w:right="992" w:bottom="561" w:left="987" w:header="45" w:footer="5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3B8F" w14:textId="77777777" w:rsidR="00E574B3" w:rsidRDefault="00E574B3">
      <w:r>
        <w:separator/>
      </w:r>
    </w:p>
  </w:endnote>
  <w:endnote w:type="continuationSeparator" w:id="0">
    <w:p w14:paraId="2F00A1CE" w14:textId="77777777" w:rsidR="00E574B3" w:rsidRDefault="00E5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2C489" w14:textId="77777777" w:rsidR="00E574B3" w:rsidRDefault="00E574B3"/>
  </w:footnote>
  <w:footnote w:type="continuationSeparator" w:id="0">
    <w:p w14:paraId="7E0DDB1A" w14:textId="77777777" w:rsidR="00E574B3" w:rsidRDefault="00E574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232C"/>
    <w:multiLevelType w:val="hybridMultilevel"/>
    <w:tmpl w:val="5B089CE2"/>
    <w:lvl w:ilvl="0" w:tplc="D46A9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83283"/>
    <w:multiLevelType w:val="multilevel"/>
    <w:tmpl w:val="2C949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BD0BF5"/>
    <w:multiLevelType w:val="multilevel"/>
    <w:tmpl w:val="CED8B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226809"/>
    <w:multiLevelType w:val="multilevel"/>
    <w:tmpl w:val="E8BE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2F64"/>
    <w:rsid w:val="00006690"/>
    <w:rsid w:val="00027BF7"/>
    <w:rsid w:val="00054218"/>
    <w:rsid w:val="000F4598"/>
    <w:rsid w:val="00105E6A"/>
    <w:rsid w:val="001216D9"/>
    <w:rsid w:val="00123926"/>
    <w:rsid w:val="0015523A"/>
    <w:rsid w:val="00187DD2"/>
    <w:rsid w:val="00195D8D"/>
    <w:rsid w:val="00196A36"/>
    <w:rsid w:val="001A139F"/>
    <w:rsid w:val="001C2F64"/>
    <w:rsid w:val="0020157F"/>
    <w:rsid w:val="00203058"/>
    <w:rsid w:val="0023486C"/>
    <w:rsid w:val="00260B45"/>
    <w:rsid w:val="00272654"/>
    <w:rsid w:val="002B21FD"/>
    <w:rsid w:val="002E265D"/>
    <w:rsid w:val="00321E75"/>
    <w:rsid w:val="003454A9"/>
    <w:rsid w:val="00352BD8"/>
    <w:rsid w:val="00376112"/>
    <w:rsid w:val="00385FDC"/>
    <w:rsid w:val="003924ED"/>
    <w:rsid w:val="003C4A7A"/>
    <w:rsid w:val="003D0FA4"/>
    <w:rsid w:val="00407574"/>
    <w:rsid w:val="00427AB6"/>
    <w:rsid w:val="00430879"/>
    <w:rsid w:val="0043371A"/>
    <w:rsid w:val="00454CE0"/>
    <w:rsid w:val="00470654"/>
    <w:rsid w:val="00471792"/>
    <w:rsid w:val="004C0F41"/>
    <w:rsid w:val="004F6F02"/>
    <w:rsid w:val="0057596C"/>
    <w:rsid w:val="00607698"/>
    <w:rsid w:val="00614E45"/>
    <w:rsid w:val="00623BFF"/>
    <w:rsid w:val="006E5D91"/>
    <w:rsid w:val="006F6C1E"/>
    <w:rsid w:val="00704832"/>
    <w:rsid w:val="00744884"/>
    <w:rsid w:val="00755173"/>
    <w:rsid w:val="0078139E"/>
    <w:rsid w:val="007D0B6C"/>
    <w:rsid w:val="008444B8"/>
    <w:rsid w:val="00874A1B"/>
    <w:rsid w:val="008A7A3F"/>
    <w:rsid w:val="008C3E64"/>
    <w:rsid w:val="008D18C7"/>
    <w:rsid w:val="008D3FA2"/>
    <w:rsid w:val="009141A8"/>
    <w:rsid w:val="00995EEC"/>
    <w:rsid w:val="009E257F"/>
    <w:rsid w:val="00A123F3"/>
    <w:rsid w:val="00A1534B"/>
    <w:rsid w:val="00A63085"/>
    <w:rsid w:val="00A66C11"/>
    <w:rsid w:val="00A87CD6"/>
    <w:rsid w:val="00A9189C"/>
    <w:rsid w:val="00AC3A0D"/>
    <w:rsid w:val="00AD578A"/>
    <w:rsid w:val="00B35985"/>
    <w:rsid w:val="00B53526"/>
    <w:rsid w:val="00B57E77"/>
    <w:rsid w:val="00B74AA1"/>
    <w:rsid w:val="00B92EEB"/>
    <w:rsid w:val="00B94B97"/>
    <w:rsid w:val="00BA44B7"/>
    <w:rsid w:val="00BD58D7"/>
    <w:rsid w:val="00C17064"/>
    <w:rsid w:val="00C5029A"/>
    <w:rsid w:val="00C74183"/>
    <w:rsid w:val="00CC0D10"/>
    <w:rsid w:val="00CC35BB"/>
    <w:rsid w:val="00CC5481"/>
    <w:rsid w:val="00CD5597"/>
    <w:rsid w:val="00CF737A"/>
    <w:rsid w:val="00D0761B"/>
    <w:rsid w:val="00D263F7"/>
    <w:rsid w:val="00D33834"/>
    <w:rsid w:val="00D72552"/>
    <w:rsid w:val="00D77CA5"/>
    <w:rsid w:val="00E574B3"/>
    <w:rsid w:val="00EB4733"/>
    <w:rsid w:val="00ED1071"/>
    <w:rsid w:val="00EF35FB"/>
    <w:rsid w:val="00F64ED9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FBFB"/>
  <w15:docId w15:val="{DC7E9255-715F-40DE-8C19-897A79E5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5D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266" w:lineRule="auto"/>
      <w:ind w:left="5900" w:right="58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2">
    <w:name w:val="Сетка таблицы1"/>
    <w:basedOn w:val="a1"/>
    <w:next w:val="a8"/>
    <w:uiPriority w:val="99"/>
    <w:rsid w:val="001216D9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2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D5A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5A86"/>
    <w:rPr>
      <w:color w:val="000000"/>
    </w:rPr>
  </w:style>
  <w:style w:type="paragraph" w:styleId="ab">
    <w:name w:val="footer"/>
    <w:basedOn w:val="a"/>
    <w:link w:val="ac"/>
    <w:uiPriority w:val="99"/>
    <w:unhideWhenUsed/>
    <w:rsid w:val="00FD5A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5A8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D5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5A8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0F94E-3017-4D94-A2BC-E1B1A992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51</cp:revision>
  <cp:lastPrinted>2026-01-20T09:45:00Z</cp:lastPrinted>
  <dcterms:created xsi:type="dcterms:W3CDTF">2025-07-03T09:13:00Z</dcterms:created>
  <dcterms:modified xsi:type="dcterms:W3CDTF">2026-04-09T07:43:00Z</dcterms:modified>
</cp:coreProperties>
</file>